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符合</w:t>
      </w:r>
      <w:r>
        <w:rPr>
          <w:rFonts w:hint="default" w:ascii="Times New Roman" w:hAnsi="Times New Roman" w:eastAsia="方正小标宋_GBK" w:cs="Times New Roman"/>
          <w:b w:val="0"/>
          <w:bCs w:val="0"/>
          <w:sz w:val="44"/>
          <w:szCs w:val="44"/>
          <w:lang w:eastAsia="zh-CN"/>
        </w:rPr>
        <w:t>购买保障性</w:t>
      </w:r>
      <w:r>
        <w:rPr>
          <w:rFonts w:hint="default" w:ascii="Times New Roman" w:hAnsi="Times New Roman" w:eastAsia="方正小标宋_GBK" w:cs="Times New Roman"/>
          <w:b w:val="0"/>
          <w:bCs w:val="0"/>
          <w:sz w:val="44"/>
          <w:szCs w:val="44"/>
        </w:rPr>
        <w:t>住房家庭名单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广西钦州市外贸财务投资有限责任公司危旧房改住房改造项目非还建住房</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lang w:eastAsia="zh-CN"/>
        </w:rPr>
        <w:t>户：</w:t>
      </w:r>
    </w:p>
    <w:tbl>
      <w:tblPr>
        <w:tblStyle w:val="4"/>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6"/>
        <w:gridCol w:w="786"/>
        <w:gridCol w:w="1785"/>
        <w:gridCol w:w="1499"/>
        <w:gridCol w:w="774"/>
        <w:gridCol w:w="1776"/>
        <w:gridCol w:w="1743"/>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1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申请人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身份证号码</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工作单位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配偶</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身份证号码</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申请人家庭住址/工作单位</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kern w:val="0"/>
                <w:sz w:val="28"/>
                <w:szCs w:val="28"/>
                <w:u w:val="none"/>
                <w:lang w:val="en-US" w:eastAsia="zh-CN" w:bidi="ar"/>
              </w:rPr>
            </w:pPr>
            <w:r>
              <w:rPr>
                <w:rFonts w:hint="default" w:ascii="Times New Roman" w:hAnsi="Times New Roman" w:eastAsia="方正仿宋_GBK" w:cs="Times New Roman"/>
                <w:b/>
                <w:i w:val="0"/>
                <w:color w:val="000000"/>
                <w:kern w:val="0"/>
                <w:sz w:val="28"/>
                <w:szCs w:val="28"/>
                <w:u w:val="none"/>
                <w:lang w:val="en-US" w:eastAsia="zh-CN" w:bidi="ar"/>
              </w:rPr>
              <w:t>申请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韦业艺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val="en-US"/>
              </w:rPr>
            </w:pPr>
            <w:r>
              <w:rPr>
                <w:rFonts w:hint="default" w:ascii="Times New Roman" w:hAnsi="Times New Roman" w:eastAsia="方正仿宋_GBK" w:cs="Times New Roman"/>
                <w:i w:val="0"/>
                <w:color w:val="000000"/>
                <w:kern w:val="0"/>
                <w:sz w:val="28"/>
                <w:szCs w:val="28"/>
                <w:u w:val="none"/>
                <w:lang w:val="en-US" w:eastAsia="zh-CN" w:bidi="ar"/>
              </w:rPr>
              <w:t>4507031982****123X</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钦州市我爱我家房地产营销策划有限公司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葛少珍</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sz w:val="28"/>
                <w:szCs w:val="28"/>
                <w:u w:val="none"/>
                <w:lang w:val="en-US" w:eastAsia="zh-CN"/>
              </w:rPr>
              <w:t>4507031986****2743</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钦州市钦北区板城镇六虾村委细六屋村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张腾升</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4507031987****2117</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钦州市琪鑫置业有限公司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丁丽华</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sz w:val="28"/>
                <w:szCs w:val="28"/>
                <w:u w:val="none"/>
                <w:lang w:val="en-US" w:eastAsia="zh-CN"/>
              </w:rPr>
              <w:t>4507211993****7726</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sz w:val="28"/>
                <w:szCs w:val="28"/>
                <w:u w:val="none"/>
                <w:lang w:eastAsia="zh-CN"/>
              </w:rPr>
              <w:t>钦州市钦北区小董镇那兰村委那兰村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区善辉</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4528021976****691X</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钦州市我爱我家房地产营销策划有限公司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杨秀琼</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sz w:val="28"/>
                <w:szCs w:val="28"/>
                <w:u w:val="none"/>
                <w:lang w:val="en-US" w:eastAsia="zh-CN"/>
              </w:rPr>
              <w:t>4508021977****6921</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钦州市钦北区青塘镇华岭村委尖岭村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黄志兴</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4507021997****3633</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钦州市钦北区十全电器批发部</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sz w:val="28"/>
                <w:szCs w:val="28"/>
                <w:u w:val="none"/>
                <w:lang w:eastAsia="zh-CN"/>
              </w:rPr>
              <w:t>热孜亚·卡地</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sz w:val="28"/>
                <w:szCs w:val="28"/>
                <w:u w:val="none"/>
                <w:lang w:val="en-US" w:eastAsia="zh-CN"/>
              </w:rPr>
              <w:t>6531302002****1204</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钦州市钦南区黄屋屯镇大冲村委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黄嘉磊</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4507212003****6311</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广西中城混凝土有限公司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广西灵山县太平镇江南路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农敏宜</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4507031993****1738</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钦州市钦北区新棠镇</w:t>
            </w:r>
            <w:r>
              <w:rPr>
                <w:rFonts w:hint="default" w:ascii="Times New Roman" w:hAnsi="Times New Roman" w:eastAsia="方正仿宋_GBK" w:cs="Times New Roman"/>
                <w:i w:val="0"/>
                <w:caps w:val="0"/>
                <w:color w:val="000000"/>
                <w:spacing w:val="0"/>
                <w:sz w:val="28"/>
                <w:szCs w:val="28"/>
                <w:shd w:val="clear" w:fill="F2F8FF"/>
              </w:rPr>
              <w:t>榃</w:t>
            </w:r>
            <w:r>
              <w:rPr>
                <w:rFonts w:hint="default" w:ascii="Times New Roman" w:hAnsi="Times New Roman" w:eastAsia="方正仿宋_GBK" w:cs="Times New Roman"/>
                <w:i w:val="0"/>
                <w:caps w:val="0"/>
                <w:color w:val="000000"/>
                <w:spacing w:val="0"/>
                <w:sz w:val="28"/>
                <w:szCs w:val="28"/>
                <w:shd w:val="clear" w:fill="F2F8FF"/>
                <w:lang w:eastAsia="zh-CN"/>
              </w:rPr>
              <w:t>忠村民委员会</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val="en-US" w:eastAsia="zh-CN"/>
              </w:rPr>
            </w:pPr>
            <w:bookmarkStart w:id="0" w:name="_GoBack"/>
            <w:bookmarkEnd w:id="0"/>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kern w:val="0"/>
                <w:sz w:val="28"/>
                <w:szCs w:val="28"/>
                <w:u w:val="none"/>
                <w:lang w:val="en-US" w:eastAsia="zh-CN" w:bidi="ar"/>
              </w:rPr>
              <w:t>州市钦北区新棠镇</w:t>
            </w:r>
            <w:r>
              <w:rPr>
                <w:rFonts w:hint="default" w:ascii="Times New Roman" w:hAnsi="Times New Roman" w:eastAsia="方正仿宋_GBK" w:cs="Times New Roman"/>
                <w:i w:val="0"/>
                <w:caps w:val="0"/>
                <w:color w:val="000000"/>
                <w:spacing w:val="0"/>
                <w:sz w:val="28"/>
                <w:szCs w:val="28"/>
                <w:shd w:val="clear" w:fill="F2F8FF"/>
              </w:rPr>
              <w:t>榃</w:t>
            </w:r>
            <w:r>
              <w:rPr>
                <w:rFonts w:hint="default" w:ascii="Times New Roman" w:hAnsi="Times New Roman" w:eastAsia="方正仿宋_GBK" w:cs="Times New Roman"/>
                <w:i w:val="0"/>
                <w:caps w:val="0"/>
                <w:color w:val="000000"/>
                <w:spacing w:val="0"/>
                <w:sz w:val="28"/>
                <w:szCs w:val="28"/>
                <w:shd w:val="clear" w:fill="F2F8FF"/>
                <w:lang w:eastAsia="zh-CN"/>
              </w:rPr>
              <w:t>忠村委老赖村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苏乃彪</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4507032000****0930</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钦州市钦南区捷佳物流服务部</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黄雅清</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sz w:val="28"/>
                <w:szCs w:val="28"/>
                <w:u w:val="none"/>
                <w:lang w:val="en-US" w:eastAsia="zh-CN"/>
              </w:rPr>
              <w:t>4507032001****0943</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钦州市钦北区板城镇那香居委长山口村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 符合购买广西半宙制药股份有限公司</w:t>
      </w:r>
      <w:r>
        <w:rPr>
          <w:rFonts w:hint="default" w:ascii="Times New Roman" w:hAnsi="Times New Roman" w:eastAsia="方正仿宋_GBK" w:cs="Times New Roman"/>
          <w:sz w:val="28"/>
          <w:szCs w:val="28"/>
          <w:lang w:eastAsia="zh-CN"/>
        </w:rPr>
        <w:t>公有</w:t>
      </w:r>
      <w:r>
        <w:rPr>
          <w:rFonts w:hint="default" w:ascii="Times New Roman" w:hAnsi="Times New Roman" w:eastAsia="方正仿宋_GBK" w:cs="Times New Roman"/>
          <w:sz w:val="28"/>
          <w:szCs w:val="28"/>
          <w:lang w:val="en-US" w:eastAsia="zh-CN"/>
        </w:rPr>
        <w:t>住房1户：</w:t>
      </w:r>
    </w:p>
    <w:tbl>
      <w:tblPr>
        <w:tblStyle w:val="4"/>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6"/>
        <w:gridCol w:w="786"/>
        <w:gridCol w:w="1785"/>
        <w:gridCol w:w="1499"/>
        <w:gridCol w:w="774"/>
        <w:gridCol w:w="1776"/>
        <w:gridCol w:w="1743"/>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1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申请人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身份证号码</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工作单位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配偶</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身份证号码</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申请人家庭住址/工作单位</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kern w:val="0"/>
                <w:sz w:val="28"/>
                <w:szCs w:val="28"/>
                <w:u w:val="none"/>
                <w:lang w:val="en-US" w:eastAsia="zh-CN" w:bidi="ar"/>
              </w:rPr>
            </w:pPr>
            <w:r>
              <w:rPr>
                <w:rFonts w:hint="default" w:ascii="Times New Roman" w:hAnsi="Times New Roman" w:eastAsia="方正仿宋_GBK" w:cs="Times New Roman"/>
                <w:b/>
                <w:i w:val="0"/>
                <w:color w:val="000000"/>
                <w:kern w:val="0"/>
                <w:sz w:val="28"/>
                <w:szCs w:val="28"/>
                <w:u w:val="none"/>
                <w:lang w:val="en-US" w:eastAsia="zh-CN" w:bidi="ar"/>
              </w:rPr>
              <w:t>申请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i w:val="0"/>
                <w:color w:val="000000"/>
                <w:sz w:val="28"/>
                <w:szCs w:val="28"/>
                <w:u w:val="none"/>
              </w:rPr>
            </w:pPr>
            <w:r>
              <w:rPr>
                <w:rFonts w:hint="default" w:ascii="Times New Roman" w:hAnsi="Times New Roman" w:eastAsia="方正仿宋_GBK" w:cs="Times New Roman"/>
                <w:b/>
                <w:i w:val="0"/>
                <w:color w:val="000000"/>
                <w:kern w:val="0"/>
                <w:sz w:val="28"/>
                <w:szCs w:val="28"/>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黄仕莲</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val="en-US"/>
              </w:rPr>
            </w:pPr>
            <w:r>
              <w:rPr>
                <w:rFonts w:hint="default" w:ascii="Times New Roman" w:hAnsi="Times New Roman" w:eastAsia="方正仿宋_GBK" w:cs="Times New Roman"/>
                <w:i w:val="0"/>
                <w:color w:val="000000"/>
                <w:kern w:val="0"/>
                <w:sz w:val="28"/>
                <w:szCs w:val="28"/>
                <w:u w:val="none"/>
                <w:lang w:val="en-US" w:eastAsia="zh-CN" w:bidi="ar"/>
              </w:rPr>
              <w:t>4505211975****0025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sz w:val="28"/>
                <w:szCs w:val="28"/>
                <w:u w:val="none"/>
                <w:lang w:val="en-US" w:eastAsia="zh-CN"/>
              </w:rPr>
              <w:t>广西半宙制药股份有限公司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黄晓东</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sz w:val="28"/>
                <w:szCs w:val="28"/>
                <w:u w:val="none"/>
                <w:lang w:val="en-US" w:eastAsia="zh-CN"/>
              </w:rPr>
              <w:t>4505211974****8796</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000000"/>
                <w:sz w:val="28"/>
                <w:szCs w:val="28"/>
                <w:u w:val="none"/>
                <w:lang w:eastAsia="zh-CN"/>
              </w:rPr>
            </w:pPr>
            <w:r>
              <w:rPr>
                <w:rFonts w:hint="default" w:ascii="Times New Roman" w:hAnsi="Times New Roman" w:eastAsia="方正仿宋_GBK" w:cs="Times New Roman"/>
                <w:i w:val="0"/>
                <w:color w:val="000000"/>
                <w:sz w:val="28"/>
                <w:szCs w:val="28"/>
                <w:u w:val="none"/>
                <w:lang w:eastAsia="zh-CN"/>
              </w:rPr>
              <w:t>钦州市钦南区金穗街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r>
    </w:tbl>
    <w:p>
      <w:pPr>
        <w:rPr>
          <w:rFonts w:hint="default" w:ascii="Times New Roman" w:hAnsi="Times New Roman" w:eastAsia="方正仿宋_GBK" w:cs="Times New Roman"/>
          <w:sz w:val="28"/>
          <w:szCs w:val="28"/>
        </w:rPr>
      </w:pPr>
    </w:p>
    <w:sectPr>
      <w:footerReference r:id="rId3" w:type="default"/>
      <w:pgSz w:w="11906" w:h="16838"/>
      <w:pgMar w:top="1134" w:right="1134" w:bottom="1134" w:left="1134" w:header="851" w:footer="992" w:gutter="0"/>
      <w:paperSrc/>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37166"/>
    <w:rsid w:val="1D570909"/>
    <w:rsid w:val="303F35CE"/>
    <w:rsid w:val="43A71433"/>
    <w:rsid w:val="4EA37166"/>
    <w:rsid w:val="611024A8"/>
    <w:rsid w:val="768B1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宋体"/>
      <w:kern w:val="2"/>
      <w:sz w:val="21"/>
      <w:szCs w:val="21"/>
      <w:lang w:val="en-US" w:eastAsia="zh-CN" w:bidi="ar-SA"/>
    </w:rPr>
  </w:style>
  <w:style w:type="paragraph" w:styleId="2">
    <w:name w:val="heading 3"/>
    <w:basedOn w:val="1"/>
    <w:next w:val="1"/>
    <w:qFormat/>
    <w:uiPriority w:val="0"/>
    <w:pPr>
      <w:keepNext/>
      <w:keepLines/>
      <w:tabs>
        <w:tab w:val="left" w:pos="703"/>
      </w:tabs>
      <w:spacing w:before="260" w:after="260" w:line="416" w:lineRule="auto"/>
      <w:outlineLvl w:val="2"/>
    </w:pPr>
    <w:rPr>
      <w:rFonts w:ascii="Calibri" w:hAnsi="Calibri"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461</Words>
  <Characters>701</Characters>
  <Lines>0</Lines>
  <Paragraphs>0</Paragraphs>
  <TotalTime>6</TotalTime>
  <ScaleCrop>false</ScaleCrop>
  <LinksUpToDate>false</LinksUpToDate>
  <CharactersWithSpaces>702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2025-07-09T08:29:00Z</dcterms:created>
  <dc:creator>Administrator</dc:creator>
  <cp:lastModifiedBy>Administrator</cp:lastModifiedBy>
  <cp:lastPrinted>2025-07-10T08:11:00Z</cp:lastPrinted>
  <dcterms:modified xsi:type="dcterms:W3CDTF">2025-07-11T00:48:06Z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eyJoZGlkIjoiOTVlZTg5ODQ2ZWNjYjUyM2FhOWUyMzFiNWE2ZWQzNTgiLCJ1c2VySWQiOiI0NDk0NjQyNDQifQ==</vt:lpwstr>
  </property>
  <property fmtid="{D5CDD505-2E9C-101B-9397-08002B2CF9AE}" pid="4" name="ICV">
    <vt:lpwstr>4F82EDBA0B8441D186BE86270CAC9D17_12</vt:lpwstr>
  </property>
</Properties>
</file>